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6041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 xml:space="preserve">Приложение </w:t>
      </w:r>
    </w:p>
    <w:p w14:paraId="52A44A6B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</w:p>
    <w:p w14:paraId="03C7DC8B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>УТВЕРЖДЕН</w:t>
      </w:r>
    </w:p>
    <w:p w14:paraId="256462AA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>Решением Петрозаводского</w:t>
      </w:r>
    </w:p>
    <w:p w14:paraId="1729E702" w14:textId="250BC435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Pr="00E21A1D">
        <w:rPr>
          <w:rFonts w:ascii="Times New Roman" w:hAnsi="Times New Roman"/>
          <w:sz w:val="28"/>
          <w:szCs w:val="28"/>
        </w:rPr>
        <w:t xml:space="preserve"> Совета</w:t>
      </w:r>
    </w:p>
    <w:p w14:paraId="6D5B2A6B" w14:textId="59B3633E" w:rsidR="000A2941" w:rsidRPr="005650B5" w:rsidRDefault="000A2941" w:rsidP="000A2941">
      <w:pPr>
        <w:ind w:left="5103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</w:t>
      </w:r>
      <w:r w:rsidR="008D2850">
        <w:rPr>
          <w:position w:val="-20"/>
          <w:sz w:val="28"/>
          <w:szCs w:val="28"/>
        </w:rPr>
        <w:t>9</w:t>
      </w:r>
      <w:r>
        <w:rPr>
          <w:position w:val="-20"/>
          <w:sz w:val="28"/>
          <w:szCs w:val="28"/>
        </w:rPr>
        <w:t xml:space="preserve"> сентября 202</w:t>
      </w:r>
      <w:r w:rsidR="008D2850">
        <w:rPr>
          <w:position w:val="-20"/>
          <w:sz w:val="28"/>
          <w:szCs w:val="28"/>
        </w:rPr>
        <w:t>5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8D2850">
        <w:rPr>
          <w:position w:val="-20"/>
          <w:sz w:val="28"/>
          <w:szCs w:val="28"/>
        </w:rPr>
        <w:t>35</w:t>
      </w:r>
      <w:r w:rsidRPr="005650B5">
        <w:rPr>
          <w:position w:val="-20"/>
          <w:sz w:val="28"/>
          <w:szCs w:val="28"/>
        </w:rPr>
        <w:t>-</w:t>
      </w:r>
      <w:r w:rsidR="008D2850">
        <w:rPr>
          <w:position w:val="-20"/>
          <w:sz w:val="28"/>
          <w:szCs w:val="28"/>
        </w:rPr>
        <w:t>5</w:t>
      </w:r>
      <w:r w:rsidR="009A27F7">
        <w:rPr>
          <w:position w:val="-20"/>
          <w:sz w:val="28"/>
          <w:szCs w:val="28"/>
        </w:rPr>
        <w:t>61</w:t>
      </w:r>
    </w:p>
    <w:p w14:paraId="541CA8A0" w14:textId="77777777" w:rsidR="00E21A1D" w:rsidRPr="00E21A1D" w:rsidRDefault="00E21A1D" w:rsidP="00E21A1D">
      <w:pPr>
        <w:ind w:left="5387"/>
        <w:jc w:val="center"/>
        <w:rPr>
          <w:sz w:val="28"/>
          <w:szCs w:val="28"/>
        </w:rPr>
      </w:pPr>
    </w:p>
    <w:p w14:paraId="161B721E" w14:textId="77777777" w:rsidR="00E21A1D" w:rsidRDefault="00E21A1D" w:rsidP="00E21A1D">
      <w:pPr>
        <w:contextualSpacing/>
        <w:jc w:val="center"/>
        <w:rPr>
          <w:sz w:val="28"/>
          <w:szCs w:val="28"/>
        </w:rPr>
      </w:pPr>
    </w:p>
    <w:p w14:paraId="28544DE3" w14:textId="77777777" w:rsidR="009A27F7" w:rsidRPr="009A27F7" w:rsidRDefault="009A27F7" w:rsidP="009A27F7">
      <w:pPr>
        <w:contextualSpacing/>
        <w:jc w:val="center"/>
        <w:rPr>
          <w:sz w:val="28"/>
          <w:szCs w:val="28"/>
        </w:rPr>
      </w:pPr>
      <w:r w:rsidRPr="009A27F7">
        <w:rPr>
          <w:sz w:val="28"/>
          <w:szCs w:val="28"/>
        </w:rPr>
        <w:t>ПЕРЕЧЕНЬ</w:t>
      </w:r>
    </w:p>
    <w:p w14:paraId="453CBB81" w14:textId="77777777" w:rsidR="009A27F7" w:rsidRPr="009A27F7" w:rsidRDefault="009A27F7" w:rsidP="009A27F7">
      <w:pPr>
        <w:contextualSpacing/>
        <w:jc w:val="center"/>
        <w:rPr>
          <w:sz w:val="28"/>
          <w:szCs w:val="28"/>
        </w:rPr>
      </w:pPr>
      <w:r w:rsidRPr="009A27F7">
        <w:rPr>
          <w:sz w:val="28"/>
          <w:szCs w:val="28"/>
        </w:rPr>
        <w:t xml:space="preserve">объектов государственной собственности Республики Карелия, </w:t>
      </w:r>
      <w:r w:rsidRPr="009A27F7">
        <w:rPr>
          <w:sz w:val="28"/>
          <w:szCs w:val="28"/>
        </w:rPr>
        <w:br/>
        <w:t xml:space="preserve">предлагаемых для передачи в муниципальную собственность </w:t>
      </w:r>
      <w:r w:rsidRPr="009A27F7">
        <w:rPr>
          <w:sz w:val="28"/>
          <w:szCs w:val="28"/>
        </w:rPr>
        <w:br/>
        <w:t xml:space="preserve">Петрозаводского городского округа </w:t>
      </w:r>
    </w:p>
    <w:p w14:paraId="1653CCBF" w14:textId="77777777" w:rsidR="008D2850" w:rsidRDefault="008D2850" w:rsidP="008D2850">
      <w:pPr>
        <w:jc w:val="center"/>
        <w:rPr>
          <w:sz w:val="27"/>
          <w:szCs w:val="27"/>
        </w:rPr>
      </w:pPr>
    </w:p>
    <w:tbl>
      <w:tblPr>
        <w:tblW w:w="51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121"/>
        <w:gridCol w:w="1308"/>
        <w:gridCol w:w="2268"/>
        <w:gridCol w:w="1929"/>
        <w:gridCol w:w="2545"/>
      </w:tblGrid>
      <w:tr w:rsidR="009A27F7" w:rsidRPr="000436C4" w14:paraId="2B129177" w14:textId="77777777" w:rsidTr="009A27F7">
        <w:trPr>
          <w:cantSplit/>
          <w:trHeight w:val="205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9227" w14:textId="77777777" w:rsidR="009A27F7" w:rsidRPr="00720028" w:rsidRDefault="009A27F7" w:rsidP="00C17CCE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7D45D" w14:textId="77777777" w:rsidR="009A27F7" w:rsidRPr="00720028" w:rsidRDefault="009A27F7" w:rsidP="00C17CCE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Полное</w:t>
            </w:r>
          </w:p>
          <w:p w14:paraId="789AB771" w14:textId="77777777" w:rsidR="009A27F7" w:rsidRPr="00720028" w:rsidRDefault="009A27F7" w:rsidP="00C17CCE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C6B14" w14:textId="77777777" w:rsidR="009A27F7" w:rsidRPr="00720028" w:rsidRDefault="009A27F7" w:rsidP="00C17CCE">
            <w:pPr>
              <w:ind w:left="-73" w:right="11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Адрес местонахождения организации,</w:t>
            </w:r>
          </w:p>
          <w:p w14:paraId="5A24C6F0" w14:textId="77777777" w:rsidR="009A27F7" w:rsidRPr="00720028" w:rsidRDefault="009A27F7" w:rsidP="00C17CCE">
            <w:pPr>
              <w:ind w:left="-73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ИНН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BE0" w14:textId="77777777" w:rsidR="009A27F7" w:rsidRPr="000436C4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Наименование имущества</w:t>
            </w:r>
          </w:p>
          <w:p w14:paraId="662FEF6C" w14:textId="77777777" w:rsidR="009A27F7" w:rsidRPr="000436C4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F446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Адрес</w:t>
            </w:r>
          </w:p>
          <w:p w14:paraId="37A80CCE" w14:textId="77777777" w:rsidR="009A27F7" w:rsidRPr="000436C4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F97A" w14:textId="77777777" w:rsidR="009A27F7" w:rsidRPr="000436C4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9A27F7" w:rsidRPr="000436C4" w14:paraId="6DDBCF12" w14:textId="77777777" w:rsidTr="009A27F7">
        <w:trPr>
          <w:cantSplit/>
          <w:trHeight w:val="27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35B66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61160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Казенное учреждение Республики Карелия</w:t>
            </w:r>
          </w:p>
          <w:p w14:paraId="3BC567FE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«Управление автомобильных дорог Республики Карелия»</w:t>
            </w:r>
          </w:p>
          <w:p w14:paraId="1F335D22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889D5F" w14:textId="77777777" w:rsidR="009A27F7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 xml:space="preserve">Республика Карелия, </w:t>
            </w:r>
          </w:p>
          <w:p w14:paraId="640A0BF1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г. Петрозаводск, ул. Гоголя, д. 28,</w:t>
            </w:r>
          </w:p>
          <w:p w14:paraId="707912DC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720028">
              <w:rPr>
                <w:sz w:val="24"/>
                <w:szCs w:val="24"/>
              </w:rPr>
              <w:t>1001048977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7ADB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«Строительство </w:t>
            </w:r>
            <w:proofErr w:type="spellStart"/>
            <w:r>
              <w:rPr>
                <w:sz w:val="24"/>
                <w:szCs w:val="24"/>
              </w:rPr>
              <w:t>Лососинского</w:t>
            </w:r>
            <w:proofErr w:type="spellEnd"/>
            <w:r>
              <w:rPr>
                <w:sz w:val="24"/>
                <w:szCs w:val="24"/>
              </w:rPr>
              <w:t xml:space="preserve"> шоссе от ул. Попова до второго транспортного полукольца в жилом районе «</w:t>
            </w:r>
            <w:proofErr w:type="spellStart"/>
            <w:r>
              <w:rPr>
                <w:sz w:val="24"/>
                <w:szCs w:val="24"/>
              </w:rPr>
              <w:t>Древлянка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» (общегородская магистраль № 1) </w:t>
            </w:r>
            <w:r>
              <w:rPr>
                <w:sz w:val="24"/>
                <w:szCs w:val="24"/>
              </w:rPr>
              <w:br/>
              <w:t>в г. Петрозаводске»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03FD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14:paraId="32C0F86C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73EC">
              <w:rPr>
                <w:sz w:val="24"/>
                <w:szCs w:val="24"/>
              </w:rPr>
              <w:t xml:space="preserve">Российская Федерация, Республика Карелия, </w:t>
            </w:r>
            <w:r>
              <w:rPr>
                <w:sz w:val="24"/>
                <w:szCs w:val="24"/>
              </w:rPr>
              <w:br/>
              <w:t xml:space="preserve">г. </w:t>
            </w:r>
            <w:r w:rsidRPr="004073EC">
              <w:rPr>
                <w:sz w:val="24"/>
                <w:szCs w:val="24"/>
              </w:rPr>
              <w:t>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1649" w14:textId="766163F1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73EC">
              <w:rPr>
                <w:sz w:val="24"/>
                <w:szCs w:val="24"/>
              </w:rPr>
              <w:t xml:space="preserve">ротяженность </w:t>
            </w:r>
            <w:r>
              <w:rPr>
                <w:sz w:val="24"/>
                <w:szCs w:val="24"/>
              </w:rPr>
              <w:br/>
            </w:r>
            <w:r w:rsidRPr="004073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280</w:t>
            </w:r>
            <w:r w:rsidRPr="004073EC">
              <w:rPr>
                <w:sz w:val="24"/>
                <w:szCs w:val="24"/>
              </w:rPr>
              <w:t xml:space="preserve"> м, </w:t>
            </w:r>
          </w:p>
          <w:p w14:paraId="1AEEBA33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73EC">
              <w:rPr>
                <w:sz w:val="24"/>
                <w:szCs w:val="24"/>
              </w:rPr>
              <w:t xml:space="preserve">кадастровый номер </w:t>
            </w:r>
          </w:p>
          <w:p w14:paraId="5369FB89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</w:t>
            </w:r>
            <w:r w:rsidRPr="004073EC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000000</w:t>
            </w:r>
            <w:r w:rsidRPr="004073E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17488</w:t>
            </w:r>
          </w:p>
          <w:p w14:paraId="23E39BC6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9A27F7" w:rsidRPr="000436C4" w14:paraId="5EDFD6A8" w14:textId="77777777" w:rsidTr="009A27F7">
        <w:trPr>
          <w:cantSplit/>
          <w:trHeight w:val="153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3E512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79D02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6F3BC7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2A45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5EE7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27D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40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6B469C38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0EE413FF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10:01:0120110:340</w:t>
            </w:r>
          </w:p>
        </w:tc>
      </w:tr>
      <w:tr w:rsidR="009A27F7" w:rsidRPr="000436C4" w14:paraId="785F2CE7" w14:textId="77777777" w:rsidTr="009A27F7">
        <w:trPr>
          <w:cantSplit/>
          <w:trHeight w:val="169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ACDA3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FC18E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E1282C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F3AD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2FED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8F8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568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19DC442C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32300C9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10:01:0120110:341</w:t>
            </w:r>
          </w:p>
        </w:tc>
      </w:tr>
      <w:tr w:rsidR="009A27F7" w:rsidRPr="000436C4" w14:paraId="510EAC77" w14:textId="77777777" w:rsidTr="009A27F7">
        <w:trPr>
          <w:cantSplit/>
          <w:trHeight w:val="27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AA163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1E3C64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F91AF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B9BF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9FB0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 </w:t>
            </w:r>
            <w:r>
              <w:rPr>
                <w:sz w:val="24"/>
                <w:szCs w:val="24"/>
              </w:rPr>
              <w:br/>
              <w:t>г. Петрозаводск, земельный участок расположен в кадастровых кварталах 10:20:0052001, 10:20:0052002, 10:01:0120123, 10:01:0120124, 10:01:0120105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11D5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10531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45EDEBA0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53752B65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10:00:0000000:422</w:t>
            </w:r>
          </w:p>
        </w:tc>
      </w:tr>
      <w:tr w:rsidR="009A27F7" w:rsidRPr="000436C4" w14:paraId="2557C102" w14:textId="77777777" w:rsidTr="009A27F7">
        <w:trPr>
          <w:cantSplit/>
          <w:trHeight w:val="27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B24DA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18DF2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6F5315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221E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2C4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4A985B6F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sz w:val="24"/>
                <w:szCs w:val="24"/>
              </w:rPr>
              <w:t>Древлянка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902F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370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47C03344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337B8987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10:01:0120101:7723</w:t>
            </w:r>
          </w:p>
        </w:tc>
      </w:tr>
      <w:tr w:rsidR="009A27F7" w:rsidRPr="000436C4" w14:paraId="2715C07F" w14:textId="77777777" w:rsidTr="009A27F7">
        <w:trPr>
          <w:cantSplit/>
          <w:trHeight w:val="155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42FB6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F7259E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6B09B3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CFB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E4C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5DEFBC0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887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4110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0F3976AE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2A8ABA31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10:01:0120124:8517</w:t>
            </w:r>
          </w:p>
        </w:tc>
      </w:tr>
      <w:tr w:rsidR="009A27F7" w:rsidRPr="000436C4" w14:paraId="3A91B801" w14:textId="77777777" w:rsidTr="009A27F7">
        <w:trPr>
          <w:cantSplit/>
          <w:trHeight w:val="156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681AF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29DD3C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9054B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AE17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89C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4EB4EA6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9F8E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249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26A2C32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4D25B4B1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10:01:0120124:8518</w:t>
            </w:r>
          </w:p>
        </w:tc>
      </w:tr>
      <w:tr w:rsidR="009A27F7" w:rsidRPr="000436C4" w14:paraId="3C5F0607" w14:textId="77777777" w:rsidTr="009A27F7">
        <w:trPr>
          <w:cantSplit/>
          <w:trHeight w:val="168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CBFB4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631EDA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A36F76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B950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BC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456FD32C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2110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6981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55D25A1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01D75185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10:01:0120124:8519</w:t>
            </w:r>
          </w:p>
        </w:tc>
      </w:tr>
      <w:tr w:rsidR="009A27F7" w:rsidRPr="000436C4" w14:paraId="43D27FFB" w14:textId="77777777" w:rsidTr="009A27F7">
        <w:trPr>
          <w:cantSplit/>
          <w:trHeight w:val="143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7028E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9BB0F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9EE23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9DB1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5536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7300BE26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A738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27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4E9B1371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2E45B8E2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10:01:0120124:8522</w:t>
            </w:r>
          </w:p>
        </w:tc>
      </w:tr>
      <w:tr w:rsidR="009A27F7" w:rsidRPr="000436C4" w14:paraId="2D012061" w14:textId="77777777" w:rsidTr="009A27F7">
        <w:trPr>
          <w:cantSplit/>
          <w:trHeight w:val="17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49DC4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A56362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2981E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97DB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80D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4C4805E2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7A8F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32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3368700E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489F9417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10:01:0120124:8523</w:t>
            </w:r>
          </w:p>
        </w:tc>
      </w:tr>
      <w:tr w:rsidR="009A27F7" w:rsidRPr="000436C4" w14:paraId="43757EAC" w14:textId="77777777" w:rsidTr="009A27F7">
        <w:trPr>
          <w:cantSplit/>
          <w:trHeight w:val="27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403E7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68685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34861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5D3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1F16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09925E7F" w14:textId="77777777" w:rsidR="009A27F7" w:rsidRPr="00186821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sz w:val="24"/>
                <w:szCs w:val="24"/>
              </w:rPr>
              <w:t>Древлянка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D6E6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401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5F24083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045B73C8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10:01:0120124:8524</w:t>
            </w:r>
          </w:p>
        </w:tc>
      </w:tr>
      <w:tr w:rsidR="009A27F7" w:rsidRPr="000436C4" w14:paraId="019D512A" w14:textId="77777777" w:rsidTr="009A27F7">
        <w:trPr>
          <w:cantSplit/>
          <w:trHeight w:val="27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95D1C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C5BFBB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594A7D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A4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C314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22FC7E5B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sz w:val="24"/>
                <w:szCs w:val="24"/>
              </w:rPr>
              <w:t>Древлянка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35B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599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40C130AD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4E7535C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10:01:0120124:8525</w:t>
            </w:r>
          </w:p>
        </w:tc>
      </w:tr>
      <w:tr w:rsidR="009A27F7" w:rsidRPr="000436C4" w14:paraId="1FC0093A" w14:textId="77777777" w:rsidTr="009A27F7">
        <w:trPr>
          <w:cantSplit/>
          <w:trHeight w:val="160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F7660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D0A9C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CB776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EF37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DBC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32F285F5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D1BC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2390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1CBFE8F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095868FB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10:01:0120101:8533</w:t>
            </w:r>
          </w:p>
        </w:tc>
      </w:tr>
      <w:tr w:rsidR="009A27F7" w:rsidRPr="000436C4" w14:paraId="21DC33E4" w14:textId="77777777" w:rsidTr="009A27F7">
        <w:trPr>
          <w:cantSplit/>
          <w:trHeight w:val="27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EB7B6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4A7918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143522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21A8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0EBC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4AB920EE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sz w:val="24"/>
                <w:szCs w:val="24"/>
              </w:rPr>
              <w:t>Древлянка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341C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1809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69A8F45B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11B32D44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10:01:0120124:8538</w:t>
            </w:r>
          </w:p>
        </w:tc>
      </w:tr>
      <w:tr w:rsidR="009A27F7" w:rsidRPr="000436C4" w14:paraId="067BEFF2" w14:textId="77777777" w:rsidTr="009A27F7">
        <w:trPr>
          <w:cantSplit/>
          <w:trHeight w:val="27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F6F6C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22418D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9845C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17F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832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3EE34E96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sz w:val="24"/>
                <w:szCs w:val="24"/>
              </w:rPr>
              <w:t>Древлянка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A1B7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504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172ABF6D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5DFE792F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10:01:0120124:8539</w:t>
            </w:r>
          </w:p>
        </w:tc>
      </w:tr>
      <w:tr w:rsidR="009A27F7" w:rsidRPr="000436C4" w14:paraId="34C3BBB7" w14:textId="77777777" w:rsidTr="009A27F7">
        <w:trPr>
          <w:cantSplit/>
          <w:trHeight w:val="27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0D1A8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80375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968C9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B338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6121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77601D81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sz w:val="24"/>
                <w:szCs w:val="24"/>
              </w:rPr>
              <w:t>Древлянка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DB12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737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14D9091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653EC977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10:01:0120101:8540</w:t>
            </w:r>
          </w:p>
        </w:tc>
      </w:tr>
      <w:tr w:rsidR="009A27F7" w:rsidRPr="000436C4" w14:paraId="2BFAB2D9" w14:textId="77777777" w:rsidTr="009A27F7">
        <w:trPr>
          <w:cantSplit/>
          <w:trHeight w:val="27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51B05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A69DA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EBC4A2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F08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8A20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44DCCDC2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sz w:val="24"/>
                <w:szCs w:val="24"/>
              </w:rPr>
              <w:t>Древлянка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70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396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3A53C320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3A7169F5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10:01:0120101:8541</w:t>
            </w:r>
          </w:p>
        </w:tc>
      </w:tr>
      <w:tr w:rsidR="009A27F7" w:rsidRPr="000436C4" w14:paraId="214E0030" w14:textId="77777777" w:rsidTr="009A27F7">
        <w:trPr>
          <w:cantSplit/>
          <w:trHeight w:val="27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BF650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153FD8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3F00B6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0548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9B7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0908442A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sz w:val="24"/>
                <w:szCs w:val="24"/>
              </w:rPr>
              <w:t>Древлянка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BB34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505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31B9795B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33716C21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10:01:0120101:8542</w:t>
            </w:r>
          </w:p>
        </w:tc>
      </w:tr>
      <w:tr w:rsidR="009A27F7" w:rsidRPr="000436C4" w14:paraId="2A7D462A" w14:textId="77777777" w:rsidTr="009A27F7">
        <w:trPr>
          <w:cantSplit/>
          <w:trHeight w:val="10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9EEE1" w14:textId="77777777" w:rsidR="009A27F7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FE057B" w14:textId="77777777" w:rsidR="009A27F7" w:rsidRPr="00720028" w:rsidRDefault="009A27F7" w:rsidP="00C17CCE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50E10" w14:textId="77777777" w:rsidR="009A27F7" w:rsidRPr="00720028" w:rsidRDefault="009A27F7" w:rsidP="00C17CC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F2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BD0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49AD7C32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57A4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961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6669015F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65668EB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10:01:0000000:16808</w:t>
            </w:r>
          </w:p>
        </w:tc>
      </w:tr>
      <w:tr w:rsidR="009A27F7" w:rsidRPr="000436C4" w14:paraId="5FABFA49" w14:textId="77777777" w:rsidTr="009A27F7">
        <w:trPr>
          <w:cantSplit/>
          <w:trHeight w:val="1720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8AA2" w14:textId="77777777" w:rsidR="009A27F7" w:rsidRDefault="009A27F7" w:rsidP="00C17CCE">
            <w:pPr>
              <w:spacing w:line="256" w:lineRule="auto"/>
              <w:ind w:left="-135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8265E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4C2DC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3C2C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6469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F6DF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688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6190A40C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04F254CD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10:01:0000000:17309</w:t>
            </w:r>
          </w:p>
        </w:tc>
      </w:tr>
      <w:tr w:rsidR="009A27F7" w:rsidRPr="000436C4" w14:paraId="3758D74E" w14:textId="77777777" w:rsidTr="009A27F7">
        <w:trPr>
          <w:cantSplit/>
          <w:trHeight w:val="1704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BD1A" w14:textId="77777777" w:rsidR="009A27F7" w:rsidRDefault="009A27F7" w:rsidP="00C17CCE">
            <w:pPr>
              <w:spacing w:line="256" w:lineRule="auto"/>
              <w:ind w:left="-1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C6E95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AFF5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1202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9E2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5C2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3472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0B507A9F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297CE48E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10:01:0000000:17317</w:t>
            </w:r>
          </w:p>
        </w:tc>
      </w:tr>
      <w:tr w:rsidR="009A27F7" w:rsidRPr="000436C4" w14:paraId="19948B87" w14:textId="77777777" w:rsidTr="009A27F7">
        <w:trPr>
          <w:cantSplit/>
          <w:trHeight w:val="1670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89C42" w14:textId="77777777" w:rsidR="009A27F7" w:rsidRDefault="009A27F7" w:rsidP="00C17CCE">
            <w:pPr>
              <w:spacing w:line="256" w:lineRule="auto"/>
              <w:ind w:left="-1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F706A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3D38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555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687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D1CC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4434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24DB674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10153B67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</w:t>
            </w:r>
            <w:r w:rsidRPr="00515D09">
              <w:rPr>
                <w:sz w:val="24"/>
                <w:szCs w:val="24"/>
              </w:rPr>
              <w:t xml:space="preserve"> 17318</w:t>
            </w:r>
          </w:p>
        </w:tc>
      </w:tr>
      <w:tr w:rsidR="009A27F7" w:rsidRPr="000436C4" w14:paraId="27E5A53C" w14:textId="77777777" w:rsidTr="009A27F7">
        <w:trPr>
          <w:cantSplit/>
          <w:trHeight w:val="1552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97ADA" w14:textId="77777777" w:rsidR="009A27F7" w:rsidRDefault="009A27F7" w:rsidP="00C17CCE">
            <w:pPr>
              <w:spacing w:line="256" w:lineRule="auto"/>
              <w:ind w:left="-1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B01F8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75BD6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0B4A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FAF5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8A7B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499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7F7165B9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3C5870A1" w14:textId="77777777" w:rsidR="009A27F7" w:rsidRPr="004073EC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10:01:0000000:17435</w:t>
            </w:r>
          </w:p>
        </w:tc>
      </w:tr>
      <w:tr w:rsidR="009A27F7" w:rsidRPr="000436C4" w14:paraId="4B3EE6BB" w14:textId="77777777" w:rsidTr="009A27F7">
        <w:trPr>
          <w:cantSplit/>
          <w:trHeight w:val="1688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B2FC" w14:textId="77777777" w:rsidR="009A27F7" w:rsidRDefault="009A27F7" w:rsidP="00C17CCE">
            <w:pPr>
              <w:spacing w:line="256" w:lineRule="auto"/>
              <w:ind w:left="-1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F2C44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E17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430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8F35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BFD0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34206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1B738D6B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3B050934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10:01:0000000:17433</w:t>
            </w:r>
          </w:p>
        </w:tc>
      </w:tr>
      <w:tr w:rsidR="009A27F7" w:rsidRPr="000436C4" w14:paraId="2D272A60" w14:textId="77777777" w:rsidTr="009A27F7">
        <w:trPr>
          <w:cantSplit/>
          <w:trHeight w:val="1697"/>
        </w:trPr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681C7" w14:textId="77777777" w:rsidR="009A27F7" w:rsidRDefault="009A27F7" w:rsidP="00C17CCE">
            <w:pPr>
              <w:spacing w:line="256" w:lineRule="auto"/>
              <w:ind w:left="-1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D9413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5C24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B69A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6DE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C57A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3859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064CC991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4ADD76E6" w14:textId="77777777" w:rsidR="009A27F7" w:rsidRDefault="009A27F7" w:rsidP="00C17CCE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10:01:0000000:17436</w:t>
            </w:r>
          </w:p>
        </w:tc>
      </w:tr>
    </w:tbl>
    <w:p w14:paraId="52917007" w14:textId="77777777" w:rsidR="009A27F7" w:rsidRPr="000436C4" w:rsidRDefault="009A27F7" w:rsidP="009A27F7">
      <w:pPr>
        <w:jc w:val="center"/>
        <w:rPr>
          <w:sz w:val="24"/>
          <w:szCs w:val="24"/>
        </w:rPr>
      </w:pPr>
    </w:p>
    <w:p w14:paraId="30839D80" w14:textId="77777777" w:rsidR="009A27F7" w:rsidRPr="000436C4" w:rsidRDefault="009A27F7" w:rsidP="009A27F7">
      <w:pPr>
        <w:jc w:val="both"/>
        <w:rPr>
          <w:sz w:val="24"/>
          <w:szCs w:val="24"/>
        </w:rPr>
      </w:pPr>
    </w:p>
    <w:p w14:paraId="02AAE9B6" w14:textId="77777777" w:rsidR="009A27F7" w:rsidRPr="00712A2A" w:rsidRDefault="009A27F7" w:rsidP="008D2850">
      <w:pPr>
        <w:jc w:val="center"/>
        <w:rPr>
          <w:sz w:val="27"/>
          <w:szCs w:val="27"/>
        </w:rPr>
      </w:pPr>
    </w:p>
    <w:sectPr w:rsidR="009A27F7" w:rsidRPr="00712A2A" w:rsidSect="008D2850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923F9" w14:textId="77777777" w:rsidR="00AF1A55" w:rsidRDefault="00AF1A55" w:rsidP="00DB42D8">
      <w:r>
        <w:separator/>
      </w:r>
    </w:p>
  </w:endnote>
  <w:endnote w:type="continuationSeparator" w:id="0">
    <w:p w14:paraId="2E3C3173" w14:textId="77777777" w:rsidR="00AF1A55" w:rsidRDefault="00AF1A5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D9B84" w14:textId="77777777" w:rsidR="00AF1A55" w:rsidRDefault="00AF1A55" w:rsidP="00DB42D8">
      <w:r>
        <w:separator/>
      </w:r>
    </w:p>
  </w:footnote>
  <w:footnote w:type="continuationSeparator" w:id="0">
    <w:p w14:paraId="259EF119" w14:textId="77777777" w:rsidR="00AF1A55" w:rsidRDefault="00AF1A5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795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F3061A" w14:textId="6ACD6BFB" w:rsidR="00204512" w:rsidRPr="00204512" w:rsidRDefault="00204512">
        <w:pPr>
          <w:pStyle w:val="a8"/>
          <w:jc w:val="center"/>
          <w:rPr>
            <w:sz w:val="24"/>
            <w:szCs w:val="24"/>
          </w:rPr>
        </w:pPr>
        <w:r w:rsidRPr="00204512">
          <w:rPr>
            <w:sz w:val="24"/>
            <w:szCs w:val="24"/>
          </w:rPr>
          <w:fldChar w:fldCharType="begin"/>
        </w:r>
        <w:r w:rsidRPr="00204512">
          <w:rPr>
            <w:sz w:val="24"/>
            <w:szCs w:val="24"/>
          </w:rPr>
          <w:instrText>PAGE   \* MERGEFORMAT</w:instrText>
        </w:r>
        <w:r w:rsidRPr="00204512">
          <w:rPr>
            <w:sz w:val="24"/>
            <w:szCs w:val="24"/>
          </w:rPr>
          <w:fldChar w:fldCharType="separate"/>
        </w:r>
        <w:r w:rsidRPr="00204512">
          <w:rPr>
            <w:sz w:val="24"/>
            <w:szCs w:val="24"/>
          </w:rPr>
          <w:t>2</w:t>
        </w:r>
        <w:r w:rsidRPr="00204512">
          <w:rPr>
            <w:sz w:val="24"/>
            <w:szCs w:val="24"/>
          </w:rPr>
          <w:fldChar w:fldCharType="end"/>
        </w:r>
      </w:p>
    </w:sdtContent>
  </w:sdt>
  <w:p w14:paraId="75451650" w14:textId="77777777" w:rsidR="00204512" w:rsidRDefault="002045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8441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71253"/>
    <w:rsid w:val="00087DD1"/>
    <w:rsid w:val="000A2941"/>
    <w:rsid w:val="000B6B19"/>
    <w:rsid w:val="0012476F"/>
    <w:rsid w:val="00204512"/>
    <w:rsid w:val="00215D67"/>
    <w:rsid w:val="002161B8"/>
    <w:rsid w:val="00266B54"/>
    <w:rsid w:val="002753E3"/>
    <w:rsid w:val="0028799C"/>
    <w:rsid w:val="00313BB1"/>
    <w:rsid w:val="00322690"/>
    <w:rsid w:val="0034684D"/>
    <w:rsid w:val="0034759A"/>
    <w:rsid w:val="0036253D"/>
    <w:rsid w:val="00394B70"/>
    <w:rsid w:val="003D5092"/>
    <w:rsid w:val="00430AC1"/>
    <w:rsid w:val="004467EB"/>
    <w:rsid w:val="00446A9A"/>
    <w:rsid w:val="004771B6"/>
    <w:rsid w:val="004A3144"/>
    <w:rsid w:val="004B02FA"/>
    <w:rsid w:val="004E133C"/>
    <w:rsid w:val="0051199D"/>
    <w:rsid w:val="00562298"/>
    <w:rsid w:val="005650B5"/>
    <w:rsid w:val="005715A5"/>
    <w:rsid w:val="0059176A"/>
    <w:rsid w:val="005F3F97"/>
    <w:rsid w:val="005F5599"/>
    <w:rsid w:val="00636053"/>
    <w:rsid w:val="0063702A"/>
    <w:rsid w:val="00643E64"/>
    <w:rsid w:val="00644E6F"/>
    <w:rsid w:val="00653A17"/>
    <w:rsid w:val="006A6323"/>
    <w:rsid w:val="006C40D4"/>
    <w:rsid w:val="006F4035"/>
    <w:rsid w:val="007255DF"/>
    <w:rsid w:val="007871B7"/>
    <w:rsid w:val="007A6937"/>
    <w:rsid w:val="007B7D85"/>
    <w:rsid w:val="007E1049"/>
    <w:rsid w:val="008D05B1"/>
    <w:rsid w:val="008D2850"/>
    <w:rsid w:val="008D66DD"/>
    <w:rsid w:val="008F2980"/>
    <w:rsid w:val="00902451"/>
    <w:rsid w:val="0099698D"/>
    <w:rsid w:val="009A04D1"/>
    <w:rsid w:val="009A1D78"/>
    <w:rsid w:val="009A27F7"/>
    <w:rsid w:val="009B15F3"/>
    <w:rsid w:val="009C2C77"/>
    <w:rsid w:val="009C612A"/>
    <w:rsid w:val="009F159B"/>
    <w:rsid w:val="00A3130B"/>
    <w:rsid w:val="00A57BBE"/>
    <w:rsid w:val="00AB69B1"/>
    <w:rsid w:val="00AE408F"/>
    <w:rsid w:val="00AE44FA"/>
    <w:rsid w:val="00AF1A55"/>
    <w:rsid w:val="00B108BA"/>
    <w:rsid w:val="00B644D8"/>
    <w:rsid w:val="00BF0264"/>
    <w:rsid w:val="00C20F12"/>
    <w:rsid w:val="00C24365"/>
    <w:rsid w:val="00C61C2B"/>
    <w:rsid w:val="00CB3410"/>
    <w:rsid w:val="00D45191"/>
    <w:rsid w:val="00D91EE0"/>
    <w:rsid w:val="00DB42D8"/>
    <w:rsid w:val="00DE7214"/>
    <w:rsid w:val="00E0622E"/>
    <w:rsid w:val="00E21A1D"/>
    <w:rsid w:val="00E5755E"/>
    <w:rsid w:val="00E61528"/>
    <w:rsid w:val="00E9337F"/>
    <w:rsid w:val="00EB5ADF"/>
    <w:rsid w:val="00EC1283"/>
    <w:rsid w:val="00EC3F91"/>
    <w:rsid w:val="00F73DF6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2022-01-18T11:55:00Z</cp:lastPrinted>
  <dcterms:created xsi:type="dcterms:W3CDTF">2022-11-21T12:26:00Z</dcterms:created>
  <dcterms:modified xsi:type="dcterms:W3CDTF">2025-09-04T11:29:00Z</dcterms:modified>
</cp:coreProperties>
</file>